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B11B" w14:textId="6031E540" w:rsidR="00EF166C" w:rsidRPr="004D3945" w:rsidRDefault="004B1390" w:rsidP="00EF16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4D3945">
        <w:rPr>
          <w:rFonts w:ascii="Arial" w:hAnsi="Arial" w:cs="Arial"/>
          <w:b/>
          <w:bCs/>
          <w:sz w:val="20"/>
          <w:szCs w:val="20"/>
        </w:rPr>
        <w:t xml:space="preserve">Ramowy program </w:t>
      </w:r>
      <w:r w:rsidR="00B57705" w:rsidRPr="004D3945">
        <w:rPr>
          <w:rFonts w:ascii="Arial" w:hAnsi="Arial" w:cs="Arial"/>
          <w:b/>
          <w:bCs/>
          <w:sz w:val="20"/>
          <w:szCs w:val="20"/>
        </w:rPr>
        <w:t>kursu on-line</w:t>
      </w:r>
      <w:r w:rsidR="003E492E" w:rsidRPr="004D394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FA2F98" w14:textId="77777777" w:rsidR="00367C83" w:rsidRPr="004D3945" w:rsidRDefault="00367C83" w:rsidP="00367C83">
      <w:pPr>
        <w:spacing w:after="60"/>
        <w:jc w:val="center"/>
        <w:rPr>
          <w:rFonts w:ascii="Arial" w:hAnsi="Arial" w:cs="Arial"/>
          <w:b/>
          <w:bCs/>
          <w:caps/>
          <w:color w:val="31849B" w:themeColor="accent5" w:themeShade="BF"/>
          <w:kern w:val="36"/>
        </w:rPr>
      </w:pPr>
      <w:bookmarkStart w:id="0" w:name="_Hlk65272415"/>
      <w:r w:rsidRPr="004D3945">
        <w:rPr>
          <w:rFonts w:ascii="Arial" w:hAnsi="Arial" w:cs="Arial"/>
          <w:b/>
          <w:bCs/>
          <w:caps/>
          <w:color w:val="31849B" w:themeColor="accent5" w:themeShade="BF"/>
          <w:kern w:val="36"/>
        </w:rPr>
        <w:t>AKADEMIA PROFESJONALISTY</w:t>
      </w:r>
    </w:p>
    <w:bookmarkEnd w:id="0"/>
    <w:p w14:paraId="4038D9DA" w14:textId="200C0664" w:rsidR="003510C9" w:rsidRPr="004D3945" w:rsidRDefault="008B7FA3" w:rsidP="00367C83">
      <w:pPr>
        <w:spacing w:after="60"/>
        <w:jc w:val="center"/>
        <w:rPr>
          <w:rFonts w:ascii="Arial" w:hAnsi="Arial" w:cs="Arial"/>
          <w:b/>
          <w:bCs/>
          <w:caps/>
          <w:color w:val="31849B" w:themeColor="accent5" w:themeShade="BF"/>
          <w:kern w:val="36"/>
        </w:rPr>
      </w:pPr>
      <w:r w:rsidRPr="008B7FA3">
        <w:rPr>
          <w:rStyle w:val="Uwydatnienie"/>
          <w:rFonts w:ascii="Arial" w:hAnsi="Arial" w:cs="Arial"/>
          <w:b/>
          <w:bCs/>
          <w:color w:val="31849B" w:themeColor="accent5" w:themeShade="BF"/>
        </w:rPr>
        <w:t>Ważny wynik</w:t>
      </w:r>
      <w:r w:rsidR="004D3945" w:rsidRPr="004D3945">
        <w:rPr>
          <w:rStyle w:val="Uwydatnienie"/>
          <w:rFonts w:ascii="Arial" w:hAnsi="Arial" w:cs="Arial"/>
          <w:b/>
          <w:bCs/>
          <w:color w:val="31849B" w:themeColor="accent5" w:themeShade="BF"/>
        </w:rPr>
        <w:t xml:space="preserve"> – Edycja </w:t>
      </w:r>
      <w:r>
        <w:rPr>
          <w:rStyle w:val="Uwydatnienie"/>
          <w:rFonts w:ascii="Arial" w:hAnsi="Arial" w:cs="Arial"/>
          <w:b/>
          <w:bCs/>
          <w:color w:val="31849B" w:themeColor="accent5" w:themeShade="BF"/>
        </w:rPr>
        <w:t>3</w:t>
      </w:r>
    </w:p>
    <w:p w14:paraId="2FA2D007" w14:textId="77777777" w:rsidR="00367C83" w:rsidRPr="004D3945" w:rsidRDefault="00367C83" w:rsidP="009B3C42">
      <w:pPr>
        <w:spacing w:after="60"/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</w:pPr>
      <w:bookmarkStart w:id="1" w:name="_Hlk57710674"/>
    </w:p>
    <w:p w14:paraId="4493FA0D" w14:textId="3CAC0E06" w:rsidR="009B3C42" w:rsidRPr="004D3945" w:rsidRDefault="009B3C42" w:rsidP="009B3C42">
      <w:pPr>
        <w:spacing w:after="60"/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</w:pPr>
      <w:r w:rsidRPr="004D3945"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  <w:t xml:space="preserve">Harmonogram </w:t>
      </w:r>
      <w:r w:rsidR="00367C83" w:rsidRPr="004D3945"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  <w:t>zajęć</w:t>
      </w:r>
    </w:p>
    <w:bookmarkEnd w:id="1"/>
    <w:p w14:paraId="0E30DFC1" w14:textId="77777777" w:rsidR="00367C83" w:rsidRPr="004D3945" w:rsidRDefault="00367C83" w:rsidP="00367C83">
      <w:pPr>
        <w:spacing w:after="60"/>
        <w:rPr>
          <w:rFonts w:ascii="Arial" w:hAnsi="Arial" w:cs="Arial"/>
          <w:bCs/>
          <w:sz w:val="20"/>
          <w:szCs w:val="20"/>
          <w:u w:val="single"/>
        </w:rPr>
      </w:pPr>
    </w:p>
    <w:p w14:paraId="423A1CE1" w14:textId="154EA9A7" w:rsidR="00367C83" w:rsidRPr="004D3945" w:rsidRDefault="00FC15E6" w:rsidP="00367C83">
      <w:pPr>
        <w:pStyle w:val="Akapitzlist"/>
        <w:numPr>
          <w:ilvl w:val="0"/>
          <w:numId w:val="11"/>
        </w:numPr>
        <w:spacing w:after="60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1 października</w:t>
      </w:r>
      <w:r w:rsidR="00367C83" w:rsidRPr="004D3945">
        <w:rPr>
          <w:rFonts w:cs="Arial"/>
          <w:b/>
          <w:sz w:val="20"/>
          <w:szCs w:val="20"/>
        </w:rPr>
        <w:t>, godz. 10:</w:t>
      </w:r>
      <w:r w:rsidR="004D3945">
        <w:rPr>
          <w:rFonts w:cs="Arial"/>
          <w:b/>
          <w:sz w:val="20"/>
          <w:szCs w:val="20"/>
        </w:rPr>
        <w:t>3</w:t>
      </w:r>
      <w:r w:rsidR="00367C83" w:rsidRPr="004D3945">
        <w:rPr>
          <w:rFonts w:cs="Arial"/>
          <w:b/>
          <w:sz w:val="20"/>
          <w:szCs w:val="20"/>
        </w:rPr>
        <w:t>0 – 13:</w:t>
      </w:r>
      <w:r w:rsidR="004D3945">
        <w:rPr>
          <w:rFonts w:cs="Arial"/>
          <w:b/>
          <w:sz w:val="20"/>
          <w:szCs w:val="20"/>
        </w:rPr>
        <w:t>3</w:t>
      </w:r>
      <w:r w:rsidR="00367C83" w:rsidRPr="004D3945">
        <w:rPr>
          <w:rFonts w:cs="Arial"/>
          <w:b/>
          <w:sz w:val="20"/>
          <w:szCs w:val="20"/>
        </w:rPr>
        <w:t>0</w:t>
      </w:r>
      <w:r w:rsidR="00367C83" w:rsidRPr="004D3945">
        <w:rPr>
          <w:rFonts w:cs="Arial"/>
          <w:bCs/>
          <w:sz w:val="20"/>
          <w:szCs w:val="20"/>
        </w:rPr>
        <w:t xml:space="preserve">, wykładowca: </w:t>
      </w:r>
      <w:r w:rsidR="008B7FA3">
        <w:rPr>
          <w:rFonts w:cs="Arial"/>
          <w:bCs/>
          <w:sz w:val="20"/>
          <w:szCs w:val="20"/>
        </w:rPr>
        <w:t>Monika Partyka</w:t>
      </w:r>
    </w:p>
    <w:p w14:paraId="2208B151" w14:textId="0718DF60" w:rsidR="00367C83" w:rsidRPr="004D3945" w:rsidRDefault="008B7FA3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8B7FA3">
        <w:rPr>
          <w:rFonts w:cs="Arial"/>
          <w:bCs/>
          <w:i/>
          <w:iCs/>
          <w:sz w:val="20"/>
          <w:szCs w:val="20"/>
        </w:rPr>
        <w:t>Podejście procesowe w Laboratorium w ujęciu praktycznym</w:t>
      </w:r>
      <w:r w:rsidR="00367C83" w:rsidRPr="004D3945">
        <w:rPr>
          <w:rFonts w:cs="Arial"/>
          <w:bCs/>
          <w:i/>
          <w:iCs/>
          <w:sz w:val="20"/>
          <w:szCs w:val="20"/>
        </w:rPr>
        <w:t xml:space="preserve"> </w:t>
      </w:r>
    </w:p>
    <w:p w14:paraId="4287397B" w14:textId="01D1FC3C" w:rsidR="00367C83" w:rsidRPr="004D3945" w:rsidRDefault="00367C83" w:rsidP="00367C83">
      <w:pPr>
        <w:spacing w:after="60"/>
        <w:rPr>
          <w:rFonts w:ascii="Arial" w:hAnsi="Arial" w:cs="Arial"/>
          <w:bCs/>
          <w:sz w:val="20"/>
          <w:szCs w:val="20"/>
        </w:rPr>
      </w:pPr>
    </w:p>
    <w:p w14:paraId="58B50158" w14:textId="1128E2B5" w:rsidR="00367C83" w:rsidRPr="008B7AFF" w:rsidRDefault="00FC15E6" w:rsidP="00367C83">
      <w:pPr>
        <w:pStyle w:val="Akapitzlist"/>
        <w:numPr>
          <w:ilvl w:val="0"/>
          <w:numId w:val="11"/>
        </w:numPr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8 października</w:t>
      </w:r>
      <w:r w:rsidR="00F51804" w:rsidRPr="00F51804">
        <w:rPr>
          <w:rFonts w:cs="Arial"/>
          <w:b/>
          <w:sz w:val="20"/>
          <w:szCs w:val="20"/>
        </w:rPr>
        <w:t xml:space="preserve">, godz. </w:t>
      </w:r>
      <w:r w:rsidR="00F51804" w:rsidRPr="008B7AFF">
        <w:rPr>
          <w:rFonts w:cs="Arial"/>
          <w:b/>
          <w:sz w:val="20"/>
          <w:szCs w:val="20"/>
        </w:rPr>
        <w:t>13:30 – 15:30</w:t>
      </w:r>
      <w:r w:rsidR="00367C83" w:rsidRPr="008B7AFF">
        <w:rPr>
          <w:rFonts w:cs="Arial"/>
          <w:b/>
          <w:sz w:val="20"/>
          <w:szCs w:val="20"/>
        </w:rPr>
        <w:t xml:space="preserve">, </w:t>
      </w:r>
      <w:r w:rsidR="00367C83" w:rsidRPr="008B7AFF">
        <w:rPr>
          <w:rFonts w:cs="Arial"/>
          <w:bCs/>
          <w:sz w:val="20"/>
          <w:szCs w:val="20"/>
        </w:rPr>
        <w:t>wykładowca: Monika Partyka</w:t>
      </w:r>
    </w:p>
    <w:p w14:paraId="581CA182" w14:textId="63D1DA42" w:rsidR="00367C83" w:rsidRPr="008B7AFF" w:rsidRDefault="00F51804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8B7AFF">
        <w:rPr>
          <w:rFonts w:cs="Arial"/>
          <w:bCs/>
          <w:i/>
          <w:iCs/>
          <w:sz w:val="20"/>
          <w:szCs w:val="20"/>
        </w:rPr>
        <w:t>Ważność wyniku – kompetencje personelu niezbędnym elementem zapewnienia ważności wyniku</w:t>
      </w:r>
    </w:p>
    <w:p w14:paraId="5D6CD98F" w14:textId="6EEA633D" w:rsidR="00367C83" w:rsidRPr="008B7AFF" w:rsidRDefault="00367C83" w:rsidP="00367C83">
      <w:pPr>
        <w:spacing w:after="60"/>
        <w:rPr>
          <w:rFonts w:ascii="Arial" w:hAnsi="Arial" w:cs="Arial"/>
          <w:bCs/>
          <w:sz w:val="20"/>
          <w:szCs w:val="20"/>
        </w:rPr>
      </w:pPr>
    </w:p>
    <w:p w14:paraId="66198D77" w14:textId="76896938" w:rsidR="00367C83" w:rsidRPr="008B7AFF" w:rsidRDefault="00FC15E6" w:rsidP="00367C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15 października</w:t>
      </w:r>
      <w:r w:rsidR="00367C83" w:rsidRPr="008B7AFF">
        <w:rPr>
          <w:rFonts w:cs="Arial"/>
          <w:b/>
          <w:sz w:val="20"/>
          <w:szCs w:val="20"/>
        </w:rPr>
        <w:t>, godz. 10:</w:t>
      </w:r>
      <w:r w:rsidR="004D3945" w:rsidRPr="008B7AFF">
        <w:rPr>
          <w:rFonts w:cs="Arial"/>
          <w:b/>
          <w:sz w:val="20"/>
          <w:szCs w:val="20"/>
        </w:rPr>
        <w:t>3</w:t>
      </w:r>
      <w:r w:rsidR="00367C83" w:rsidRPr="008B7AFF">
        <w:rPr>
          <w:rFonts w:cs="Arial"/>
          <w:b/>
          <w:sz w:val="20"/>
          <w:szCs w:val="20"/>
        </w:rPr>
        <w:t>0 – 13:</w:t>
      </w:r>
      <w:r w:rsidR="004D3945" w:rsidRPr="008B7AFF">
        <w:rPr>
          <w:rFonts w:cs="Arial"/>
          <w:b/>
          <w:sz w:val="20"/>
          <w:szCs w:val="20"/>
        </w:rPr>
        <w:t>3</w:t>
      </w:r>
      <w:r w:rsidR="00367C83" w:rsidRPr="008B7AFF">
        <w:rPr>
          <w:rFonts w:cs="Arial"/>
          <w:b/>
          <w:sz w:val="20"/>
          <w:szCs w:val="20"/>
        </w:rPr>
        <w:t>0,</w:t>
      </w:r>
      <w:r w:rsidR="00367C83" w:rsidRPr="008B7AFF">
        <w:rPr>
          <w:rFonts w:cs="Arial"/>
          <w:bCs/>
          <w:sz w:val="20"/>
          <w:szCs w:val="20"/>
        </w:rPr>
        <w:t xml:space="preserve"> wykładowca: </w:t>
      </w:r>
      <w:r w:rsidR="00F51804" w:rsidRPr="008B7AFF">
        <w:rPr>
          <w:rFonts w:cs="Arial"/>
          <w:bCs/>
          <w:sz w:val="20"/>
          <w:szCs w:val="20"/>
        </w:rPr>
        <w:t>Justyna Król</w:t>
      </w:r>
    </w:p>
    <w:p w14:paraId="7D54EE6F" w14:textId="3E7E110E" w:rsidR="00367C83" w:rsidRPr="008B7AFF" w:rsidRDefault="00F51804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8B7AFF">
        <w:rPr>
          <w:rFonts w:cs="Arial"/>
          <w:bCs/>
          <w:i/>
          <w:iCs/>
          <w:sz w:val="20"/>
          <w:szCs w:val="20"/>
        </w:rPr>
        <w:t>Praktyczne sposoby potwierdzania ważności wyników w laboratorium</w:t>
      </w:r>
      <w:r w:rsidR="00367C83" w:rsidRPr="008B7AFF">
        <w:rPr>
          <w:rFonts w:cs="Arial"/>
          <w:bCs/>
          <w:i/>
          <w:iCs/>
          <w:sz w:val="20"/>
          <w:szCs w:val="20"/>
        </w:rPr>
        <w:t xml:space="preserve"> </w:t>
      </w:r>
    </w:p>
    <w:p w14:paraId="6E3F32BD" w14:textId="098A7DEB" w:rsidR="004D3945" w:rsidRPr="008B7AFF" w:rsidRDefault="004D3945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</w:p>
    <w:p w14:paraId="16EF022A" w14:textId="314D4DCF" w:rsidR="004D3945" w:rsidRPr="008B7AFF" w:rsidRDefault="00FC15E6" w:rsidP="004D3945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22 października</w:t>
      </w:r>
      <w:r w:rsidR="004D3945" w:rsidRPr="008B7AFF">
        <w:rPr>
          <w:rFonts w:cs="Arial"/>
          <w:b/>
          <w:sz w:val="20"/>
          <w:szCs w:val="20"/>
        </w:rPr>
        <w:t xml:space="preserve">, godz. 10:30 – 13:30, </w:t>
      </w:r>
      <w:r w:rsidR="004D3945" w:rsidRPr="008B7AFF">
        <w:rPr>
          <w:rFonts w:cs="Arial"/>
          <w:bCs/>
          <w:sz w:val="20"/>
          <w:szCs w:val="20"/>
        </w:rPr>
        <w:t>wykładowca: Monika Partyka</w:t>
      </w:r>
    </w:p>
    <w:p w14:paraId="210D5127" w14:textId="08949836" w:rsidR="004D3945" w:rsidRPr="008B7AFF" w:rsidRDefault="008B7AFF" w:rsidP="004D3945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8B7AFF">
        <w:rPr>
          <w:rFonts w:cs="Arial"/>
          <w:bCs/>
          <w:i/>
          <w:iCs/>
          <w:sz w:val="20"/>
          <w:szCs w:val="20"/>
        </w:rPr>
        <w:t>Ważność wyniku – s</w:t>
      </w:r>
      <w:r w:rsidR="00F51804" w:rsidRPr="008B7AFF">
        <w:rPr>
          <w:rFonts w:cs="Arial"/>
          <w:bCs/>
          <w:i/>
          <w:iCs/>
          <w:sz w:val="20"/>
          <w:szCs w:val="20"/>
        </w:rPr>
        <w:t>pójność pomiarowa i zarządzanie wyposażeniem jako podstawa zapewnienia ważności wyniku</w:t>
      </w:r>
    </w:p>
    <w:p w14:paraId="42CA4AC3" w14:textId="77777777" w:rsidR="00367C83" w:rsidRPr="008B7AFF" w:rsidRDefault="00367C83" w:rsidP="00367C83">
      <w:pPr>
        <w:spacing w:after="60"/>
        <w:rPr>
          <w:rFonts w:ascii="Arial" w:hAnsi="Arial" w:cs="Arial"/>
          <w:bCs/>
          <w:sz w:val="20"/>
          <w:szCs w:val="20"/>
        </w:rPr>
      </w:pPr>
    </w:p>
    <w:p w14:paraId="1DDE5780" w14:textId="23977EA4" w:rsidR="00367C83" w:rsidRPr="008B7AFF" w:rsidRDefault="00FC15E6" w:rsidP="00367C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29 października</w:t>
      </w:r>
      <w:r w:rsidR="00367C83" w:rsidRPr="008B7AFF">
        <w:rPr>
          <w:rFonts w:cs="Arial"/>
          <w:b/>
          <w:sz w:val="20"/>
          <w:szCs w:val="20"/>
        </w:rPr>
        <w:t>, godz. 10:</w:t>
      </w:r>
      <w:r w:rsidR="004D3945" w:rsidRPr="008B7AFF">
        <w:rPr>
          <w:rFonts w:cs="Arial"/>
          <w:b/>
          <w:sz w:val="20"/>
          <w:szCs w:val="20"/>
        </w:rPr>
        <w:t>30</w:t>
      </w:r>
      <w:r w:rsidR="00367C83" w:rsidRPr="008B7AFF">
        <w:rPr>
          <w:rFonts w:cs="Arial"/>
          <w:b/>
          <w:sz w:val="20"/>
          <w:szCs w:val="20"/>
        </w:rPr>
        <w:t xml:space="preserve"> – 1</w:t>
      </w:r>
      <w:r>
        <w:rPr>
          <w:rFonts w:cs="Arial"/>
          <w:b/>
          <w:sz w:val="20"/>
          <w:szCs w:val="20"/>
        </w:rPr>
        <w:t>3</w:t>
      </w:r>
      <w:r w:rsidR="00367C83" w:rsidRPr="008B7AFF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>3</w:t>
      </w:r>
      <w:r w:rsidR="004D3945" w:rsidRPr="008B7AFF">
        <w:rPr>
          <w:rFonts w:cs="Arial"/>
          <w:b/>
          <w:sz w:val="20"/>
          <w:szCs w:val="20"/>
        </w:rPr>
        <w:t>0</w:t>
      </w:r>
      <w:r w:rsidR="00367C83" w:rsidRPr="008B7AFF">
        <w:rPr>
          <w:rFonts w:cs="Arial"/>
          <w:b/>
          <w:sz w:val="20"/>
          <w:szCs w:val="20"/>
        </w:rPr>
        <w:t xml:space="preserve">, </w:t>
      </w:r>
      <w:r w:rsidR="00367C83" w:rsidRPr="008B7AFF">
        <w:rPr>
          <w:rFonts w:cs="Arial"/>
          <w:bCs/>
          <w:sz w:val="20"/>
          <w:szCs w:val="20"/>
        </w:rPr>
        <w:t xml:space="preserve">wykładowca: </w:t>
      </w:r>
      <w:r>
        <w:rPr>
          <w:rFonts w:cs="Arial"/>
          <w:bCs/>
          <w:sz w:val="20"/>
          <w:szCs w:val="20"/>
        </w:rPr>
        <w:t>Krzysztof Wołowiec</w:t>
      </w:r>
    </w:p>
    <w:p w14:paraId="63152FEF" w14:textId="02F6A427" w:rsidR="00367C83" w:rsidRPr="008B7AFF" w:rsidRDefault="00F51804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8B7AFF">
        <w:rPr>
          <w:rFonts w:cs="Arial"/>
          <w:bCs/>
          <w:i/>
          <w:iCs/>
          <w:sz w:val="20"/>
          <w:szCs w:val="20"/>
        </w:rPr>
        <w:t>Pobieranie próbek a ważność wyniku</w:t>
      </w:r>
    </w:p>
    <w:p w14:paraId="0EA5DBC8" w14:textId="0BED4F97" w:rsidR="004D3945" w:rsidRPr="008B7AFF" w:rsidRDefault="004D3945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</w:p>
    <w:p w14:paraId="602DC0C4" w14:textId="1557628B" w:rsidR="00FC15E6" w:rsidRPr="008B7AFF" w:rsidRDefault="00FC15E6" w:rsidP="00FC15E6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 listopada</w:t>
      </w:r>
      <w:r w:rsidRPr="008B7AFF">
        <w:rPr>
          <w:rFonts w:cs="Arial"/>
          <w:b/>
          <w:sz w:val="20"/>
          <w:szCs w:val="20"/>
        </w:rPr>
        <w:t xml:space="preserve">, godz. 10:30 – 13:30, </w:t>
      </w:r>
      <w:r w:rsidRPr="008B7AFF">
        <w:rPr>
          <w:rFonts w:cs="Arial"/>
          <w:bCs/>
          <w:sz w:val="20"/>
          <w:szCs w:val="20"/>
        </w:rPr>
        <w:t xml:space="preserve">wykładowca: </w:t>
      </w:r>
      <w:r>
        <w:rPr>
          <w:rFonts w:cs="Arial"/>
          <w:bCs/>
          <w:sz w:val="20"/>
          <w:szCs w:val="20"/>
        </w:rPr>
        <w:t>dr Anna Pietrzak</w:t>
      </w:r>
    </w:p>
    <w:p w14:paraId="5648FAFD" w14:textId="4A76BD94" w:rsidR="00FC15E6" w:rsidRPr="008B7AFF" w:rsidRDefault="00FC15E6" w:rsidP="00FC15E6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Certyfikowane materiały odniesienia w zapewnieniu spójności pomiarowej – wybór, rola i zastosowanie</w:t>
      </w:r>
    </w:p>
    <w:p w14:paraId="6842A7D7" w14:textId="77777777" w:rsidR="00FC15E6" w:rsidRDefault="00FC15E6" w:rsidP="00FC15E6">
      <w:pPr>
        <w:pStyle w:val="Akapitzlist"/>
        <w:spacing w:after="60"/>
        <w:rPr>
          <w:rFonts w:cs="Arial"/>
          <w:b/>
          <w:sz w:val="20"/>
          <w:szCs w:val="20"/>
        </w:rPr>
      </w:pPr>
    </w:p>
    <w:p w14:paraId="393500B9" w14:textId="5F8ABB5C" w:rsidR="004D3945" w:rsidRPr="008B7AFF" w:rsidRDefault="00FC15E6" w:rsidP="004D3945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19 listopada</w:t>
      </w:r>
      <w:r w:rsidR="004D3945" w:rsidRPr="008B7AFF">
        <w:rPr>
          <w:rFonts w:cs="Arial"/>
          <w:b/>
          <w:sz w:val="20"/>
          <w:szCs w:val="20"/>
        </w:rPr>
        <w:t xml:space="preserve">, godz. 10:30 – 13:30, </w:t>
      </w:r>
      <w:r w:rsidR="004D3945" w:rsidRPr="008B7AFF">
        <w:rPr>
          <w:rFonts w:cs="Arial"/>
          <w:bCs/>
          <w:sz w:val="20"/>
          <w:szCs w:val="20"/>
        </w:rPr>
        <w:t>wykładowca: Monika Partyka</w:t>
      </w:r>
    </w:p>
    <w:p w14:paraId="3ACB9639" w14:textId="58213F5C" w:rsidR="00367C83" w:rsidRPr="008B7AFF" w:rsidRDefault="00F51804" w:rsidP="004D3945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8B7AFF">
        <w:rPr>
          <w:rFonts w:cs="Arial"/>
          <w:bCs/>
          <w:i/>
          <w:iCs/>
          <w:sz w:val="20"/>
          <w:szCs w:val="20"/>
        </w:rPr>
        <w:t>Ważność wyniku – narzędzia do potwierdzania i monitorowania ważności wyników a wymagania normy PN-EN ISO/IEC 17025:2018-02</w:t>
      </w:r>
    </w:p>
    <w:p w14:paraId="4EDFE8E9" w14:textId="77777777" w:rsidR="00367C83" w:rsidRPr="004D3945" w:rsidRDefault="00367C83" w:rsidP="00367C83">
      <w:pPr>
        <w:spacing w:after="60"/>
        <w:rPr>
          <w:rFonts w:ascii="Arial" w:hAnsi="Arial" w:cs="Arial"/>
          <w:bCs/>
          <w:sz w:val="20"/>
          <w:szCs w:val="20"/>
        </w:rPr>
      </w:pPr>
    </w:p>
    <w:p w14:paraId="76972414" w14:textId="5CD284A4" w:rsidR="00FC15E6" w:rsidRPr="008B7AFF" w:rsidRDefault="00FC15E6" w:rsidP="00FC15E6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26</w:t>
      </w:r>
      <w:r>
        <w:rPr>
          <w:rFonts w:cs="Arial"/>
          <w:b/>
          <w:sz w:val="20"/>
          <w:szCs w:val="20"/>
        </w:rPr>
        <w:t xml:space="preserve"> listopada</w:t>
      </w:r>
      <w:r w:rsidRPr="008B7AFF">
        <w:rPr>
          <w:rFonts w:cs="Arial"/>
          <w:b/>
          <w:sz w:val="20"/>
          <w:szCs w:val="20"/>
        </w:rPr>
        <w:t>, godz. 1</w:t>
      </w:r>
      <w:r>
        <w:rPr>
          <w:rFonts w:cs="Arial"/>
          <w:b/>
          <w:sz w:val="20"/>
          <w:szCs w:val="20"/>
        </w:rPr>
        <w:t>0</w:t>
      </w:r>
      <w:r w:rsidRPr="008B7AFF">
        <w:rPr>
          <w:rFonts w:cs="Arial"/>
          <w:b/>
          <w:sz w:val="20"/>
          <w:szCs w:val="20"/>
        </w:rPr>
        <w:t>:30 – 1</w:t>
      </w:r>
      <w:r>
        <w:rPr>
          <w:rFonts w:cs="Arial"/>
          <w:b/>
          <w:sz w:val="20"/>
          <w:szCs w:val="20"/>
        </w:rPr>
        <w:t>3</w:t>
      </w:r>
      <w:r w:rsidRPr="008B7AFF">
        <w:rPr>
          <w:rFonts w:cs="Arial"/>
          <w:b/>
          <w:sz w:val="20"/>
          <w:szCs w:val="20"/>
        </w:rPr>
        <w:t xml:space="preserve">:30, </w:t>
      </w:r>
      <w:r w:rsidRPr="008B7AFF">
        <w:rPr>
          <w:rFonts w:cs="Arial"/>
          <w:bCs/>
          <w:sz w:val="20"/>
          <w:szCs w:val="20"/>
        </w:rPr>
        <w:t>wykładowca: Monika Partyka</w:t>
      </w:r>
    </w:p>
    <w:p w14:paraId="1F500755" w14:textId="77777777" w:rsidR="00FC15E6" w:rsidRPr="004D3945" w:rsidRDefault="00FC15E6" w:rsidP="00FC15E6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8B7AFF">
        <w:rPr>
          <w:rFonts w:cs="Arial"/>
          <w:bCs/>
          <w:i/>
          <w:iCs/>
          <w:sz w:val="20"/>
          <w:szCs w:val="20"/>
        </w:rPr>
        <w:t>Ważność wyniku – skargi, reklamacje i niezgodności jako narzędzia doskonalenia</w:t>
      </w:r>
    </w:p>
    <w:p w14:paraId="6D15C0ED" w14:textId="77777777" w:rsidR="00FC15E6" w:rsidRDefault="00FC15E6" w:rsidP="00FC15E6">
      <w:pPr>
        <w:pStyle w:val="Akapitzlist"/>
        <w:spacing w:after="60"/>
        <w:rPr>
          <w:rFonts w:cs="Arial"/>
          <w:b/>
          <w:sz w:val="20"/>
          <w:szCs w:val="20"/>
        </w:rPr>
      </w:pPr>
    </w:p>
    <w:p w14:paraId="3CF4431F" w14:textId="2AA3E85B" w:rsidR="00FC15E6" w:rsidRPr="008B7AFF" w:rsidRDefault="00FC15E6" w:rsidP="00FC15E6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 grudnia</w:t>
      </w:r>
      <w:r w:rsidRPr="008B7AFF">
        <w:rPr>
          <w:rFonts w:cs="Arial"/>
          <w:b/>
          <w:sz w:val="20"/>
          <w:szCs w:val="20"/>
        </w:rPr>
        <w:t xml:space="preserve">, godz. </w:t>
      </w:r>
      <w:r>
        <w:rPr>
          <w:rFonts w:cs="Arial"/>
          <w:b/>
          <w:sz w:val="20"/>
          <w:szCs w:val="20"/>
        </w:rPr>
        <w:t>10</w:t>
      </w:r>
      <w:r w:rsidRPr="008B7AFF">
        <w:rPr>
          <w:rFonts w:cs="Arial"/>
          <w:b/>
          <w:sz w:val="20"/>
          <w:szCs w:val="20"/>
        </w:rPr>
        <w:t xml:space="preserve">:30 – </w:t>
      </w:r>
      <w:r>
        <w:rPr>
          <w:rFonts w:cs="Arial"/>
          <w:b/>
          <w:sz w:val="20"/>
          <w:szCs w:val="20"/>
        </w:rPr>
        <w:t>13</w:t>
      </w:r>
      <w:r w:rsidRPr="008B7AFF">
        <w:rPr>
          <w:rFonts w:cs="Arial"/>
          <w:b/>
          <w:sz w:val="20"/>
          <w:szCs w:val="20"/>
        </w:rPr>
        <w:t xml:space="preserve">:30, </w:t>
      </w:r>
      <w:r w:rsidRPr="008B7AFF">
        <w:rPr>
          <w:rFonts w:cs="Arial"/>
          <w:bCs/>
          <w:sz w:val="20"/>
          <w:szCs w:val="20"/>
        </w:rPr>
        <w:t xml:space="preserve">wykładowca: </w:t>
      </w:r>
      <w:r>
        <w:rPr>
          <w:rFonts w:cs="Arial"/>
          <w:bCs/>
          <w:sz w:val="20"/>
          <w:szCs w:val="20"/>
        </w:rPr>
        <w:t xml:space="preserve">Angelika </w:t>
      </w:r>
      <w:proofErr w:type="spellStart"/>
      <w:r>
        <w:rPr>
          <w:rFonts w:cs="Arial"/>
          <w:bCs/>
          <w:sz w:val="20"/>
          <w:szCs w:val="20"/>
        </w:rPr>
        <w:t>Becht</w:t>
      </w:r>
      <w:proofErr w:type="spellEnd"/>
    </w:p>
    <w:p w14:paraId="79D008F3" w14:textId="5EE847C0" w:rsidR="00FC15E6" w:rsidRDefault="00FC15E6" w:rsidP="00FC15E6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Walidacja metod – przegląd wymogów</w:t>
      </w:r>
    </w:p>
    <w:p w14:paraId="10156C17" w14:textId="77777777" w:rsidR="00FC15E6" w:rsidRDefault="00FC15E6" w:rsidP="00FC15E6">
      <w:pPr>
        <w:pStyle w:val="Akapitzlist"/>
        <w:spacing w:after="60"/>
        <w:rPr>
          <w:rFonts w:cs="Arial"/>
          <w:b/>
          <w:sz w:val="20"/>
          <w:szCs w:val="20"/>
        </w:rPr>
      </w:pPr>
    </w:p>
    <w:p w14:paraId="4A70D28E" w14:textId="725C0460" w:rsidR="00367C83" w:rsidRPr="004D3945" w:rsidRDefault="00FC15E6" w:rsidP="00367C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 grudnia</w:t>
      </w:r>
      <w:r w:rsidR="00367C83" w:rsidRPr="004D3945">
        <w:rPr>
          <w:rFonts w:cs="Arial"/>
          <w:b/>
          <w:sz w:val="20"/>
          <w:szCs w:val="20"/>
        </w:rPr>
        <w:t>, godz. 1</w:t>
      </w:r>
      <w:r>
        <w:rPr>
          <w:rFonts w:cs="Arial"/>
          <w:b/>
          <w:sz w:val="20"/>
          <w:szCs w:val="20"/>
        </w:rPr>
        <w:t>3</w:t>
      </w:r>
      <w:r w:rsidR="00367C83" w:rsidRPr="004D3945">
        <w:rPr>
          <w:rFonts w:cs="Arial"/>
          <w:b/>
          <w:sz w:val="20"/>
          <w:szCs w:val="20"/>
        </w:rPr>
        <w:t>:</w:t>
      </w:r>
      <w:r w:rsidR="004D3945" w:rsidRPr="004D3945">
        <w:rPr>
          <w:rFonts w:cs="Arial"/>
          <w:b/>
          <w:sz w:val="20"/>
          <w:szCs w:val="20"/>
        </w:rPr>
        <w:t>30</w:t>
      </w:r>
      <w:r w:rsidR="00367C83" w:rsidRPr="004D3945">
        <w:rPr>
          <w:rFonts w:cs="Arial"/>
          <w:b/>
          <w:sz w:val="20"/>
          <w:szCs w:val="20"/>
        </w:rPr>
        <w:t xml:space="preserve"> – 1</w:t>
      </w:r>
      <w:r>
        <w:rPr>
          <w:rFonts w:cs="Arial"/>
          <w:b/>
          <w:sz w:val="20"/>
          <w:szCs w:val="20"/>
        </w:rPr>
        <w:t>6</w:t>
      </w:r>
      <w:r w:rsidR="00367C83" w:rsidRPr="004D3945">
        <w:rPr>
          <w:rFonts w:cs="Arial"/>
          <w:b/>
          <w:sz w:val="20"/>
          <w:szCs w:val="20"/>
        </w:rPr>
        <w:t>:</w:t>
      </w:r>
      <w:r w:rsidR="004D3945" w:rsidRPr="004D3945">
        <w:rPr>
          <w:rFonts w:cs="Arial"/>
          <w:b/>
          <w:sz w:val="20"/>
          <w:szCs w:val="20"/>
        </w:rPr>
        <w:t>3</w:t>
      </w:r>
      <w:r w:rsidR="00367C83" w:rsidRPr="004D3945">
        <w:rPr>
          <w:rFonts w:cs="Arial"/>
          <w:b/>
          <w:sz w:val="20"/>
          <w:szCs w:val="20"/>
        </w:rPr>
        <w:t>0</w:t>
      </w:r>
      <w:r>
        <w:rPr>
          <w:rFonts w:cs="Arial"/>
          <w:b/>
          <w:sz w:val="20"/>
          <w:szCs w:val="20"/>
        </w:rPr>
        <w:t xml:space="preserve">, </w:t>
      </w:r>
      <w:r w:rsidRPr="008B7AFF">
        <w:rPr>
          <w:rFonts w:cs="Arial"/>
          <w:bCs/>
          <w:sz w:val="20"/>
          <w:szCs w:val="20"/>
        </w:rPr>
        <w:t xml:space="preserve">wykładowca: </w:t>
      </w:r>
      <w:r>
        <w:rPr>
          <w:rFonts w:cs="Arial"/>
          <w:bCs/>
          <w:sz w:val="20"/>
          <w:szCs w:val="20"/>
        </w:rPr>
        <w:t>Krzysztof Wołowiec</w:t>
      </w:r>
    </w:p>
    <w:p w14:paraId="49B5B4AD" w14:textId="062DA99B" w:rsidR="00367C83" w:rsidRPr="004D3945" w:rsidRDefault="00F67066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F67066">
        <w:rPr>
          <w:rFonts w:cs="Arial"/>
          <w:bCs/>
          <w:i/>
          <w:iCs/>
          <w:sz w:val="20"/>
          <w:szCs w:val="20"/>
        </w:rPr>
        <w:t>Sprawozdanie z badań</w:t>
      </w:r>
    </w:p>
    <w:p w14:paraId="0963884E" w14:textId="407B93B6" w:rsidR="00367C83" w:rsidRPr="004D3945" w:rsidRDefault="00367C83" w:rsidP="00367C83">
      <w:pPr>
        <w:spacing w:after="60"/>
        <w:rPr>
          <w:rFonts w:ascii="Arial" w:hAnsi="Arial" w:cs="Arial"/>
          <w:bCs/>
          <w:sz w:val="20"/>
          <w:szCs w:val="20"/>
        </w:rPr>
      </w:pPr>
    </w:p>
    <w:p w14:paraId="261E6A42" w14:textId="77777777" w:rsidR="00367C83" w:rsidRPr="004D3945" w:rsidRDefault="00367C83" w:rsidP="00B26F3D">
      <w:pPr>
        <w:jc w:val="center"/>
        <w:rPr>
          <w:rFonts w:ascii="Arial" w:hAnsi="Arial" w:cs="Arial"/>
          <w:sz w:val="20"/>
          <w:szCs w:val="20"/>
        </w:rPr>
      </w:pPr>
    </w:p>
    <w:p w14:paraId="494FB5BA" w14:textId="77777777" w:rsidR="00367C83" w:rsidRPr="004D3945" w:rsidRDefault="00367C83" w:rsidP="00B26F3D">
      <w:pPr>
        <w:jc w:val="center"/>
        <w:rPr>
          <w:rFonts w:ascii="Arial" w:hAnsi="Arial" w:cs="Arial"/>
          <w:sz w:val="20"/>
          <w:szCs w:val="20"/>
        </w:rPr>
      </w:pPr>
    </w:p>
    <w:p w14:paraId="7AC9FAD3" w14:textId="77777777" w:rsidR="00367C83" w:rsidRPr="004D3945" w:rsidRDefault="00367C83" w:rsidP="00B26F3D">
      <w:pPr>
        <w:jc w:val="center"/>
        <w:rPr>
          <w:rFonts w:ascii="Arial" w:hAnsi="Arial" w:cs="Arial"/>
          <w:sz w:val="20"/>
          <w:szCs w:val="20"/>
        </w:rPr>
      </w:pPr>
    </w:p>
    <w:p w14:paraId="278541B8" w14:textId="33B3FC79" w:rsidR="00367C83" w:rsidRDefault="00367C83" w:rsidP="00B26F3D">
      <w:pPr>
        <w:jc w:val="center"/>
        <w:rPr>
          <w:rFonts w:ascii="Arial" w:hAnsi="Arial" w:cs="Arial"/>
          <w:sz w:val="20"/>
          <w:szCs w:val="20"/>
        </w:rPr>
      </w:pPr>
    </w:p>
    <w:p w14:paraId="1AE97152" w14:textId="6E8A45C1" w:rsidR="004D3945" w:rsidRDefault="004D3945" w:rsidP="00B26F3D">
      <w:pPr>
        <w:jc w:val="center"/>
        <w:rPr>
          <w:rFonts w:ascii="Arial" w:hAnsi="Arial" w:cs="Arial"/>
          <w:sz w:val="20"/>
          <w:szCs w:val="20"/>
        </w:rPr>
      </w:pPr>
    </w:p>
    <w:p w14:paraId="49A2DD8C" w14:textId="6FF5E923" w:rsidR="004D3945" w:rsidRDefault="004D3945" w:rsidP="00B26F3D">
      <w:pPr>
        <w:jc w:val="center"/>
        <w:rPr>
          <w:rFonts w:ascii="Arial" w:hAnsi="Arial" w:cs="Arial"/>
          <w:sz w:val="20"/>
          <w:szCs w:val="20"/>
        </w:rPr>
      </w:pPr>
    </w:p>
    <w:p w14:paraId="47FDE2B8" w14:textId="3A160E9A" w:rsidR="00F67066" w:rsidRDefault="00F67066" w:rsidP="00B26F3D">
      <w:pPr>
        <w:jc w:val="center"/>
        <w:rPr>
          <w:rFonts w:ascii="Arial" w:hAnsi="Arial" w:cs="Arial"/>
          <w:sz w:val="20"/>
          <w:szCs w:val="20"/>
        </w:rPr>
      </w:pPr>
    </w:p>
    <w:p w14:paraId="7B3AF53F" w14:textId="641F8F30" w:rsidR="004611D1" w:rsidRDefault="004611D1" w:rsidP="00B26F3D">
      <w:pPr>
        <w:jc w:val="center"/>
        <w:rPr>
          <w:rFonts w:ascii="Arial" w:hAnsi="Arial" w:cs="Arial"/>
          <w:sz w:val="20"/>
          <w:szCs w:val="20"/>
        </w:rPr>
      </w:pPr>
    </w:p>
    <w:p w14:paraId="29C50F36" w14:textId="07E55E3E" w:rsidR="004611D1" w:rsidRDefault="004611D1" w:rsidP="00B26F3D">
      <w:pPr>
        <w:jc w:val="center"/>
        <w:rPr>
          <w:rFonts w:ascii="Arial" w:hAnsi="Arial" w:cs="Arial"/>
          <w:sz w:val="20"/>
          <w:szCs w:val="20"/>
        </w:rPr>
      </w:pPr>
    </w:p>
    <w:p w14:paraId="055D18EA" w14:textId="5F9178CF" w:rsidR="004611D1" w:rsidRDefault="004611D1" w:rsidP="00B26F3D">
      <w:pPr>
        <w:jc w:val="center"/>
        <w:rPr>
          <w:rFonts w:ascii="Arial" w:hAnsi="Arial" w:cs="Arial"/>
          <w:sz w:val="20"/>
          <w:szCs w:val="20"/>
        </w:rPr>
      </w:pPr>
    </w:p>
    <w:p w14:paraId="6AD4990E" w14:textId="79009196" w:rsidR="004611D1" w:rsidRDefault="004611D1" w:rsidP="00B26F3D">
      <w:pPr>
        <w:jc w:val="center"/>
        <w:rPr>
          <w:rFonts w:ascii="Arial" w:hAnsi="Arial" w:cs="Arial"/>
          <w:sz w:val="20"/>
          <w:szCs w:val="20"/>
        </w:rPr>
      </w:pPr>
    </w:p>
    <w:p w14:paraId="25DE3017" w14:textId="57E79AED" w:rsidR="004611D1" w:rsidRDefault="004611D1" w:rsidP="00B26F3D">
      <w:pPr>
        <w:jc w:val="center"/>
        <w:rPr>
          <w:rFonts w:ascii="Arial" w:hAnsi="Arial" w:cs="Arial"/>
          <w:sz w:val="20"/>
          <w:szCs w:val="20"/>
        </w:rPr>
      </w:pPr>
    </w:p>
    <w:p w14:paraId="6B2F5541" w14:textId="11E692AE" w:rsidR="004611D1" w:rsidRDefault="004611D1" w:rsidP="00B26F3D">
      <w:pPr>
        <w:jc w:val="center"/>
        <w:rPr>
          <w:rFonts w:ascii="Arial" w:hAnsi="Arial" w:cs="Arial"/>
          <w:sz w:val="20"/>
          <w:szCs w:val="20"/>
        </w:rPr>
      </w:pPr>
    </w:p>
    <w:p w14:paraId="5595DE9F" w14:textId="718A698D" w:rsidR="004611D1" w:rsidRDefault="004611D1" w:rsidP="00B26F3D">
      <w:pPr>
        <w:jc w:val="center"/>
        <w:rPr>
          <w:rFonts w:ascii="Arial" w:hAnsi="Arial" w:cs="Arial"/>
          <w:sz w:val="20"/>
          <w:szCs w:val="20"/>
        </w:rPr>
      </w:pPr>
    </w:p>
    <w:p w14:paraId="21738898" w14:textId="77777777" w:rsidR="00F67066" w:rsidRDefault="00F67066" w:rsidP="00FC15E6">
      <w:pPr>
        <w:rPr>
          <w:rFonts w:ascii="Arial" w:hAnsi="Arial" w:cs="Arial"/>
          <w:sz w:val="20"/>
          <w:szCs w:val="20"/>
        </w:rPr>
      </w:pPr>
    </w:p>
    <w:p w14:paraId="6BA4BCB3" w14:textId="29E80A1A" w:rsidR="004D3945" w:rsidRDefault="004D3945" w:rsidP="00B26F3D">
      <w:pPr>
        <w:jc w:val="center"/>
        <w:rPr>
          <w:rFonts w:ascii="Arial" w:hAnsi="Arial" w:cs="Arial"/>
          <w:sz w:val="20"/>
          <w:szCs w:val="20"/>
        </w:rPr>
      </w:pPr>
    </w:p>
    <w:p w14:paraId="45D850A6" w14:textId="77777777" w:rsidR="004D3945" w:rsidRPr="004D3945" w:rsidRDefault="004D3945" w:rsidP="00B26F3D">
      <w:pPr>
        <w:jc w:val="center"/>
        <w:rPr>
          <w:rFonts w:ascii="Arial" w:hAnsi="Arial" w:cs="Arial"/>
          <w:sz w:val="20"/>
          <w:szCs w:val="20"/>
        </w:rPr>
      </w:pPr>
    </w:p>
    <w:p w14:paraId="5DF48D58" w14:textId="77777777" w:rsidR="00367C83" w:rsidRPr="004D3945" w:rsidRDefault="00367C83" w:rsidP="00B26F3D">
      <w:pPr>
        <w:jc w:val="center"/>
        <w:rPr>
          <w:rFonts w:ascii="Arial" w:hAnsi="Arial" w:cs="Arial"/>
          <w:sz w:val="20"/>
          <w:szCs w:val="20"/>
        </w:rPr>
      </w:pPr>
    </w:p>
    <w:p w14:paraId="7C49DFF6" w14:textId="198DD696" w:rsidR="00B26F3D" w:rsidRPr="004D3945" w:rsidRDefault="00EC6853" w:rsidP="00B26F3D">
      <w:pPr>
        <w:jc w:val="center"/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>Formularz zgłoszeniowy</w:t>
      </w:r>
    </w:p>
    <w:p w14:paraId="4F7437E8" w14:textId="77777777" w:rsidR="00367C83" w:rsidRPr="004D3945" w:rsidRDefault="00367C83" w:rsidP="00367C83">
      <w:pPr>
        <w:spacing w:after="60"/>
        <w:jc w:val="center"/>
        <w:rPr>
          <w:rFonts w:ascii="Arial" w:hAnsi="Arial" w:cs="Arial"/>
          <w:b/>
          <w:bCs/>
          <w:caps/>
          <w:color w:val="31849B" w:themeColor="accent5" w:themeShade="BF"/>
          <w:kern w:val="36"/>
        </w:rPr>
      </w:pPr>
      <w:r w:rsidRPr="004D3945">
        <w:rPr>
          <w:rFonts w:ascii="Arial" w:hAnsi="Arial" w:cs="Arial"/>
          <w:b/>
          <w:bCs/>
          <w:caps/>
          <w:color w:val="31849B" w:themeColor="accent5" w:themeShade="BF"/>
          <w:kern w:val="36"/>
        </w:rPr>
        <w:t>AKADEMIA PROFESJONALISTY</w:t>
      </w:r>
    </w:p>
    <w:p w14:paraId="3921DC73" w14:textId="3E3C77D7" w:rsidR="008072B6" w:rsidRPr="004D3945" w:rsidRDefault="00F67066" w:rsidP="00367C83">
      <w:pPr>
        <w:spacing w:after="60"/>
        <w:jc w:val="center"/>
        <w:rPr>
          <w:rFonts w:ascii="Arial" w:hAnsi="Arial" w:cs="Arial"/>
          <w:b/>
          <w:bCs/>
          <w:caps/>
          <w:color w:val="31849B" w:themeColor="accent5" w:themeShade="BF"/>
          <w:kern w:val="36"/>
        </w:rPr>
      </w:pPr>
      <w:r w:rsidRPr="00F67066">
        <w:rPr>
          <w:rStyle w:val="Uwydatnienie"/>
          <w:rFonts w:ascii="Arial" w:hAnsi="Arial" w:cs="Arial"/>
          <w:b/>
          <w:bCs/>
          <w:color w:val="31849B" w:themeColor="accent5" w:themeShade="BF"/>
        </w:rPr>
        <w:t>Ważny wynik – Edycja 3</w:t>
      </w:r>
    </w:p>
    <w:p w14:paraId="6312F9D2" w14:textId="77777777" w:rsidR="008D7B4C" w:rsidRPr="004D3945" w:rsidRDefault="008D7B4C" w:rsidP="00EC6853">
      <w:pPr>
        <w:jc w:val="center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4D3945" w14:paraId="05091E9A" w14:textId="77777777" w:rsidTr="003510C9">
        <w:tc>
          <w:tcPr>
            <w:tcW w:w="4528" w:type="dxa"/>
          </w:tcPr>
          <w:p w14:paraId="6A06E985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4D3945" w:rsidRDefault="003510C9" w:rsidP="003510C9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Organizator:</w:t>
            </w:r>
          </w:p>
        </w:tc>
      </w:tr>
      <w:tr w:rsidR="00EC6853" w:rsidRPr="004D3945" w14:paraId="1E267891" w14:textId="77777777" w:rsidTr="00E8705C">
        <w:tc>
          <w:tcPr>
            <w:tcW w:w="4528" w:type="dxa"/>
          </w:tcPr>
          <w:p w14:paraId="49E7B450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D4E02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6809E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0D15C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CBDD2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ADD75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4D3945" w:rsidRDefault="003510C9" w:rsidP="003510C9">
            <w:pPr>
              <w:jc w:val="center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4D3945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4D3945" w:rsidRDefault="00275C49" w:rsidP="00351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Krzysztof</w:t>
            </w:r>
            <w:r w:rsidR="003510C9" w:rsidRPr="004D3945">
              <w:rPr>
                <w:rFonts w:ascii="Arial" w:hAnsi="Arial"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4D3945" w:rsidRDefault="00275C49" w:rsidP="00351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u</w:t>
            </w:r>
            <w:r w:rsidR="003510C9" w:rsidRPr="004D3945">
              <w:rPr>
                <w:rFonts w:ascii="Arial" w:hAnsi="Arial"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4D3945" w:rsidRDefault="003510C9" w:rsidP="00351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 xml:space="preserve">NIP: </w:t>
            </w:r>
            <w:r w:rsidR="00275C49"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4D3945" w:rsidRDefault="003510C9" w:rsidP="00351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 xml:space="preserve">REGON: </w:t>
            </w:r>
            <w:r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p w14:paraId="2FD13F87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4D3945" w14:paraId="555F6F17" w14:textId="77777777" w:rsidTr="00E8705C">
        <w:tc>
          <w:tcPr>
            <w:tcW w:w="261" w:type="dxa"/>
          </w:tcPr>
          <w:p w14:paraId="097EEFF1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</w:tr>
      <w:tr w:rsidR="00EC6853" w:rsidRPr="004D3945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853" w:rsidRPr="004D3945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853" w:rsidRPr="004D3945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43B1A9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4D3945" w14:paraId="04712998" w14:textId="77777777" w:rsidTr="00E8705C">
        <w:tc>
          <w:tcPr>
            <w:tcW w:w="3114" w:type="dxa"/>
          </w:tcPr>
          <w:p w14:paraId="110354D9" w14:textId="77777777" w:rsidR="00EC6853" w:rsidRPr="004D3945" w:rsidRDefault="00EC6853" w:rsidP="00E87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698EBF56" w:rsidR="00EC6853" w:rsidRPr="004D3945" w:rsidRDefault="004D3945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1</w:t>
            </w:r>
            <w:r w:rsidR="00FC15E6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300</w:t>
            </w:r>
            <w:r w:rsidR="00EC6853" w:rsidRPr="004D3945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4D3945">
              <w:rPr>
                <w:rFonts w:ascii="Arial" w:hAnsi="Arial" w:cs="Arial"/>
                <w:sz w:val="20"/>
                <w:szCs w:val="20"/>
              </w:rPr>
              <w:t>za osobę</w:t>
            </w:r>
            <w:r w:rsidR="00367C83" w:rsidRPr="004D3945">
              <w:rPr>
                <w:rFonts w:ascii="Arial" w:hAnsi="Arial" w:cs="Arial"/>
                <w:sz w:val="20"/>
                <w:szCs w:val="20"/>
              </w:rPr>
              <w:t xml:space="preserve"> (w przypadku zgłoszenia do </w:t>
            </w:r>
            <w:r w:rsidR="00FC15E6">
              <w:rPr>
                <w:rFonts w:ascii="Arial" w:hAnsi="Arial" w:cs="Arial"/>
                <w:sz w:val="20"/>
                <w:szCs w:val="20"/>
              </w:rPr>
              <w:t>15.07</w:t>
            </w:r>
            <w:r w:rsidR="00367C83" w:rsidRPr="004D3945">
              <w:rPr>
                <w:rFonts w:ascii="Arial" w:hAnsi="Arial" w:cs="Arial"/>
                <w:sz w:val="20"/>
                <w:szCs w:val="20"/>
              </w:rPr>
              <w:t>.202</w:t>
            </w:r>
            <w:r w:rsidR="00F67066">
              <w:rPr>
                <w:rFonts w:ascii="Arial" w:hAnsi="Arial" w:cs="Arial"/>
                <w:sz w:val="20"/>
                <w:szCs w:val="20"/>
              </w:rPr>
              <w:t>2</w:t>
            </w:r>
            <w:r w:rsidR="00367C83" w:rsidRPr="004D394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C880DFE" w14:textId="04180952" w:rsidR="00367C83" w:rsidRPr="004D3945" w:rsidRDefault="00367C83" w:rsidP="00E87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16A8B" w14:textId="77777777" w:rsidR="003510C9" w:rsidRPr="004D3945" w:rsidRDefault="003510C9" w:rsidP="00E870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853" w:rsidRPr="004D3945" w14:paraId="10342B09" w14:textId="77777777" w:rsidTr="00E8705C">
        <w:tc>
          <w:tcPr>
            <w:tcW w:w="3114" w:type="dxa"/>
          </w:tcPr>
          <w:p w14:paraId="0455708F" w14:textId="77777777" w:rsidR="00EC6853" w:rsidRPr="004D3945" w:rsidRDefault="00EC6853" w:rsidP="00E87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853" w:rsidRPr="004D3945" w14:paraId="718912BD" w14:textId="77777777" w:rsidTr="00E8705C">
        <w:tc>
          <w:tcPr>
            <w:tcW w:w="3114" w:type="dxa"/>
          </w:tcPr>
          <w:p w14:paraId="3C63A7B3" w14:textId="77777777" w:rsidR="00EC6853" w:rsidRPr="004D3945" w:rsidRDefault="00EC6853" w:rsidP="00E87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4D3945" w:rsidRDefault="00EC6853" w:rsidP="00E8705C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4D3945" w14:paraId="6D07DB9F" w14:textId="77777777" w:rsidTr="00E8705C">
        <w:tc>
          <w:tcPr>
            <w:tcW w:w="3114" w:type="dxa"/>
          </w:tcPr>
          <w:p w14:paraId="32A0E362" w14:textId="77777777" w:rsidR="00EC6853" w:rsidRPr="004D3945" w:rsidRDefault="00EC6853" w:rsidP="00E87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p w14:paraId="65B1AB4D" w14:textId="0C355F19" w:rsidR="00367C8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>*</w:t>
      </w:r>
      <w:r w:rsidR="00B57705" w:rsidRPr="004D3945">
        <w:rPr>
          <w:rFonts w:ascii="Arial" w:hAnsi="Arial" w:cs="Arial"/>
          <w:sz w:val="20"/>
          <w:szCs w:val="20"/>
        </w:rPr>
        <w:t>Przedpłata na podstawie wystawionej faktury proforma.</w:t>
      </w:r>
    </w:p>
    <w:p w14:paraId="37E75BB5" w14:textId="6081B280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p w14:paraId="41B60512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4D3945">
        <w:rPr>
          <w:rFonts w:ascii="Arial" w:hAnsi="Arial" w:cs="Arial"/>
          <w:sz w:val="20"/>
          <w:szCs w:val="20"/>
        </w:rPr>
        <w:t>zw</w:t>
      </w:r>
      <w:proofErr w:type="spellEnd"/>
      <w:r w:rsidRPr="004D3945">
        <w:rPr>
          <w:rFonts w:ascii="Arial" w:hAnsi="Arial" w:cs="Arial"/>
          <w:sz w:val="20"/>
          <w:szCs w:val="20"/>
        </w:rPr>
        <w:t xml:space="preserve">” nie będą wystawiane. </w:t>
      </w:r>
    </w:p>
    <w:p w14:paraId="7EED66F7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p w14:paraId="7494135B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Podpisując kartę zgłoszenia: </w:t>
      </w:r>
    </w:p>
    <w:p w14:paraId="6FB76D30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4D3945">
        <w:rPr>
          <w:rFonts w:ascii="Arial" w:hAnsi="Arial" w:cs="Arial"/>
          <w:sz w:val="20"/>
          <w:szCs w:val="20"/>
        </w:rPr>
        <w:t>Organizatora</w:t>
      </w:r>
      <w:r w:rsidRPr="004D3945">
        <w:rPr>
          <w:rFonts w:ascii="Arial" w:hAnsi="Arial"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- wyrażam zgodę na otrzymywanie informacji o szkoleniach organizowanych przez </w:t>
      </w:r>
      <w:r w:rsidR="003510C9" w:rsidRPr="004D3945">
        <w:rPr>
          <w:rFonts w:ascii="Arial" w:hAnsi="Arial" w:cs="Arial"/>
          <w:sz w:val="20"/>
          <w:szCs w:val="20"/>
        </w:rPr>
        <w:t>Organizatora</w:t>
      </w:r>
      <w:r w:rsidRPr="004D3945">
        <w:rPr>
          <w:rFonts w:ascii="Arial" w:hAnsi="Arial"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p w14:paraId="70A00212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Wyrażam zgodę na przetwarzanie w/w danych osobowych przez </w:t>
      </w:r>
      <w:r w:rsidR="003510C9" w:rsidRPr="004D3945">
        <w:rPr>
          <w:rFonts w:ascii="Arial" w:hAnsi="Arial" w:cs="Arial"/>
          <w:sz w:val="20"/>
          <w:szCs w:val="20"/>
        </w:rPr>
        <w:t>Organizatora</w:t>
      </w:r>
      <w:r w:rsidRPr="004D3945">
        <w:rPr>
          <w:rFonts w:ascii="Arial" w:hAnsi="Arial"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D9052F2" w14:textId="0D4DACB5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Wyrażam zgodę na przetwarzanie w/w danych osobowych przez </w:t>
      </w:r>
      <w:r w:rsidR="003510C9" w:rsidRPr="004D3945">
        <w:rPr>
          <w:rFonts w:ascii="Arial" w:hAnsi="Arial" w:cs="Arial"/>
          <w:sz w:val="20"/>
          <w:szCs w:val="20"/>
        </w:rPr>
        <w:t>Organizatora</w:t>
      </w:r>
      <w:r w:rsidRPr="004D3945">
        <w:rPr>
          <w:rFonts w:ascii="Arial" w:hAnsi="Arial"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77E76568" w14:textId="77777777" w:rsidR="00F446A9" w:rsidRPr="004D3945" w:rsidRDefault="00F446A9" w:rsidP="00EC6853">
      <w:pPr>
        <w:rPr>
          <w:rFonts w:ascii="Arial" w:hAnsi="Arial" w:cs="Arial"/>
          <w:sz w:val="20"/>
          <w:szCs w:val="20"/>
        </w:rPr>
      </w:pPr>
    </w:p>
    <w:p w14:paraId="34CAE714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p w14:paraId="670FC9F2" w14:textId="77777777" w:rsidR="00B26F3D" w:rsidRPr="004D3945" w:rsidRDefault="00B26F3D" w:rsidP="00EC685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4D3945" w14:paraId="5596B88B" w14:textId="77777777" w:rsidTr="00E8705C">
        <w:tc>
          <w:tcPr>
            <w:tcW w:w="5233" w:type="dxa"/>
          </w:tcPr>
          <w:p w14:paraId="63C34764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853" w:rsidRPr="004D3945" w14:paraId="39FBE486" w14:textId="77777777" w:rsidTr="00E8705C">
        <w:tc>
          <w:tcPr>
            <w:tcW w:w="5233" w:type="dxa"/>
          </w:tcPr>
          <w:p w14:paraId="123297F2" w14:textId="77777777" w:rsidR="00EC6853" w:rsidRPr="004D3945" w:rsidRDefault="00EC6853" w:rsidP="00E87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6F4811F4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Podpisany formularz zgłoszeniowy należy wysłać na adres: </w:t>
      </w:r>
      <w:r w:rsidR="00E4762A" w:rsidRPr="004D3945">
        <w:rPr>
          <w:rFonts w:ascii="Arial" w:hAnsi="Arial" w:cs="Arial"/>
          <w:b/>
          <w:color w:val="31849B" w:themeColor="accent5" w:themeShade="BF"/>
          <w:sz w:val="20"/>
          <w:szCs w:val="20"/>
        </w:rPr>
        <w:t>szkolenia</w:t>
      </w:r>
      <w:r w:rsidR="003510C9" w:rsidRPr="004D3945">
        <w:rPr>
          <w:rFonts w:ascii="Arial" w:hAnsi="Arial" w:cs="Arial"/>
          <w:b/>
          <w:color w:val="31849B" w:themeColor="accent5" w:themeShade="BF"/>
          <w:sz w:val="20"/>
          <w:szCs w:val="20"/>
        </w:rPr>
        <w:t>@laboratoryjnie.pl</w:t>
      </w:r>
    </w:p>
    <w:sectPr w:rsidR="00EC6853" w:rsidRPr="004D3945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465A"/>
    <w:multiLevelType w:val="hybridMultilevel"/>
    <w:tmpl w:val="4842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10D57"/>
    <w:rsid w:val="00125914"/>
    <w:rsid w:val="00175ABE"/>
    <w:rsid w:val="001851D5"/>
    <w:rsid w:val="001943A8"/>
    <w:rsid w:val="001A5F27"/>
    <w:rsid w:val="0020401E"/>
    <w:rsid w:val="0026300B"/>
    <w:rsid w:val="00275C49"/>
    <w:rsid w:val="002E153C"/>
    <w:rsid w:val="00312ECA"/>
    <w:rsid w:val="003510C9"/>
    <w:rsid w:val="00367C83"/>
    <w:rsid w:val="0039625A"/>
    <w:rsid w:val="003E492E"/>
    <w:rsid w:val="003F1EB2"/>
    <w:rsid w:val="004519BD"/>
    <w:rsid w:val="004611D1"/>
    <w:rsid w:val="00476977"/>
    <w:rsid w:val="00494910"/>
    <w:rsid w:val="004B1390"/>
    <w:rsid w:val="004B588B"/>
    <w:rsid w:val="004D3945"/>
    <w:rsid w:val="004D5405"/>
    <w:rsid w:val="004F07DD"/>
    <w:rsid w:val="00511C34"/>
    <w:rsid w:val="005229A4"/>
    <w:rsid w:val="005D1F0B"/>
    <w:rsid w:val="005E2FDE"/>
    <w:rsid w:val="006A5BC5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B7AFF"/>
    <w:rsid w:val="008B7FA3"/>
    <w:rsid w:val="008D3890"/>
    <w:rsid w:val="008D7B4C"/>
    <w:rsid w:val="00992C81"/>
    <w:rsid w:val="009B3C42"/>
    <w:rsid w:val="009C33C7"/>
    <w:rsid w:val="009F1EDE"/>
    <w:rsid w:val="00A24CA3"/>
    <w:rsid w:val="00A60726"/>
    <w:rsid w:val="00B24F78"/>
    <w:rsid w:val="00B26F3D"/>
    <w:rsid w:val="00B57705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762A"/>
    <w:rsid w:val="00EA16AD"/>
    <w:rsid w:val="00EC6853"/>
    <w:rsid w:val="00ED7ED4"/>
    <w:rsid w:val="00EF166C"/>
    <w:rsid w:val="00EF2DB8"/>
    <w:rsid w:val="00F12180"/>
    <w:rsid w:val="00F14362"/>
    <w:rsid w:val="00F446A9"/>
    <w:rsid w:val="00F51804"/>
    <w:rsid w:val="00F67066"/>
    <w:rsid w:val="00F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367C83"/>
    <w:rPr>
      <w:i/>
      <w:iCs/>
    </w:rPr>
  </w:style>
  <w:style w:type="character" w:customStyle="1" w:styleId="acopre">
    <w:name w:val="acopre"/>
    <w:basedOn w:val="Domylnaczcionkaakapitu"/>
    <w:rsid w:val="0036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Right Solution</cp:lastModifiedBy>
  <cp:revision>2</cp:revision>
  <dcterms:created xsi:type="dcterms:W3CDTF">2022-05-26T21:00:00Z</dcterms:created>
  <dcterms:modified xsi:type="dcterms:W3CDTF">2022-05-26T21:00:00Z</dcterms:modified>
</cp:coreProperties>
</file>